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BAB7E" w14:textId="3F2FD006" w:rsidR="00E36C4D" w:rsidRDefault="00E36C4D" w:rsidP="00E3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C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1992A5" wp14:editId="284C44C8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47B2C" w14:textId="77777777" w:rsidR="002637AB" w:rsidRPr="00E36C4D" w:rsidRDefault="002637AB" w:rsidP="00E36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388A4" w14:textId="579FEFF4" w:rsidR="00E36C4D" w:rsidRPr="00E36C4D" w:rsidRDefault="00E36C4D" w:rsidP="00E3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Свердловское городское поселение</w:t>
      </w:r>
    </w:p>
    <w:p w14:paraId="64EDB964" w14:textId="77777777" w:rsidR="00E36C4D" w:rsidRPr="00E36C4D" w:rsidRDefault="00E36C4D" w:rsidP="00E3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Всеволожского муниципального района</w:t>
      </w:r>
    </w:p>
    <w:p w14:paraId="0EEE2BEA" w14:textId="441E2AF8" w:rsidR="00E36C4D" w:rsidRPr="00E36C4D" w:rsidRDefault="00E36C4D" w:rsidP="00E3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14:paraId="621769C7" w14:textId="3E573072" w:rsidR="00E36C4D" w:rsidRPr="00E36C4D" w:rsidRDefault="00E36C4D" w:rsidP="00E36C4D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741D2DB" w14:textId="4FE53F94" w:rsidR="00E36C4D" w:rsidRPr="00E36C4D" w:rsidRDefault="00E36C4D" w:rsidP="00E3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6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7342F40C" w14:textId="7F975891" w:rsidR="00E36C4D" w:rsidRPr="00E36C4D" w:rsidRDefault="00E36C4D" w:rsidP="00E36C4D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95E0D" w14:textId="7627DB71" w:rsidR="00E36C4D" w:rsidRPr="00E36C4D" w:rsidRDefault="00E36C4D" w:rsidP="00E3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8BA15EE" w14:textId="1D0F4071" w:rsidR="00E36C4D" w:rsidRPr="00E36C4D" w:rsidRDefault="00E36C4D" w:rsidP="00E36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E812F2" w14:textId="7B3C8EB1" w:rsidR="00E36C4D" w:rsidRPr="00E36C4D" w:rsidRDefault="00E36C4D" w:rsidP="00E36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74B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3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B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E36C4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70E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3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46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60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36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B74BC">
        <w:rPr>
          <w:rFonts w:ascii="Times New Roman" w:eastAsia="Times New Roman" w:hAnsi="Times New Roman" w:cs="Times New Roman"/>
          <w:sz w:val="28"/>
          <w:szCs w:val="28"/>
          <w:lang w:eastAsia="ru-RU"/>
        </w:rPr>
        <w:t>946/01-03</w:t>
      </w:r>
    </w:p>
    <w:p w14:paraId="232B8C55" w14:textId="60836F1C" w:rsidR="00E36C4D" w:rsidRPr="00E36C4D" w:rsidRDefault="00E36C4D" w:rsidP="00E36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 им. Свердлова</w:t>
      </w:r>
    </w:p>
    <w:p w14:paraId="58B3581E" w14:textId="5AD1E81E" w:rsidR="00E36C4D" w:rsidRPr="00E36C4D" w:rsidRDefault="00E36C4D" w:rsidP="00E36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85C6C" w14:textId="7A76EC65" w:rsidR="00E36C4D" w:rsidRPr="0038276E" w:rsidRDefault="00E36C4D" w:rsidP="0038276E">
      <w:pPr>
        <w:tabs>
          <w:tab w:val="left" w:pos="4395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0750130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«Свердловского городского поселения» Всеволожского муниципального района Ленинградской области от </w:t>
      </w:r>
      <w:r w:rsidR="00CF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15.11.2023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CF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1001</w:t>
      </w:r>
      <w:r w:rsidR="00C0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/01-0</w:t>
      </w:r>
      <w:r w:rsidR="00CF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F0468" w:rsidRPr="00CF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муниципальной программы «Развитие субъектов малого и среднего предпринимательства на территории муниципального образования «Свердловское городское поселение» Всеволожского муниципального района Ленинградской области</w:t>
      </w:r>
      <w:r w:rsidR="00CF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bookmarkEnd w:id="0"/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5246"/>
      </w:tblGrid>
      <w:tr w:rsidR="00E36C4D" w:rsidRPr="00E36C4D" w14:paraId="5E23015C" w14:textId="77777777" w:rsidTr="00DF113A">
        <w:trPr>
          <w:trHeight w:val="80"/>
        </w:trPr>
        <w:tc>
          <w:tcPr>
            <w:tcW w:w="5246" w:type="dxa"/>
          </w:tcPr>
          <w:p w14:paraId="3A0EA028" w14:textId="1068CFF7" w:rsidR="00E36C4D" w:rsidRPr="00E36C4D" w:rsidRDefault="00E36C4D" w:rsidP="00E36C4D">
            <w:pPr>
              <w:shd w:val="clear" w:color="auto" w:fill="FFFFFF"/>
              <w:spacing w:after="0" w:line="240" w:lineRule="auto"/>
              <w:ind w:right="4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FF816A9" w14:textId="10F774E4" w:rsidR="00E36C4D" w:rsidRPr="00E36C4D" w:rsidRDefault="00E36C4D" w:rsidP="00E36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B3A8325" w14:textId="7A8DA0D3" w:rsidR="00CF0468" w:rsidRDefault="00CF0468" w:rsidP="00CF0468">
      <w:pPr>
        <w:pStyle w:val="2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 w:rsidRPr="00AA5F82">
        <w:rPr>
          <w:b w:val="0"/>
          <w:color w:val="000000" w:themeColor="text1"/>
          <w:sz w:val="28"/>
          <w:szCs w:val="28"/>
        </w:rPr>
        <w:t>Бюджетн</w:t>
      </w:r>
      <w:r>
        <w:rPr>
          <w:b w:val="0"/>
          <w:color w:val="000000" w:themeColor="text1"/>
          <w:sz w:val="28"/>
          <w:szCs w:val="28"/>
        </w:rPr>
        <w:t>ым</w:t>
      </w:r>
      <w:r w:rsidRPr="00AA5F82">
        <w:rPr>
          <w:b w:val="0"/>
          <w:color w:val="000000" w:themeColor="text1"/>
          <w:sz w:val="28"/>
          <w:szCs w:val="28"/>
        </w:rPr>
        <w:t xml:space="preserve"> кодекс</w:t>
      </w:r>
      <w:r>
        <w:rPr>
          <w:b w:val="0"/>
          <w:color w:val="000000" w:themeColor="text1"/>
          <w:sz w:val="28"/>
          <w:szCs w:val="28"/>
        </w:rPr>
        <w:t>ом</w:t>
      </w:r>
      <w:r w:rsidRPr="00AA5F82">
        <w:rPr>
          <w:b w:val="0"/>
          <w:color w:val="000000" w:themeColor="text1"/>
          <w:sz w:val="28"/>
          <w:szCs w:val="28"/>
        </w:rPr>
        <w:t xml:space="preserve"> Российской </w:t>
      </w:r>
      <w:r w:rsidRPr="00AA5F82">
        <w:rPr>
          <w:b w:val="0"/>
          <w:sz w:val="28"/>
          <w:szCs w:val="28"/>
        </w:rPr>
        <w:t>Федерации</w:t>
      </w:r>
      <w:r>
        <w:rPr>
          <w:b w:val="0"/>
          <w:sz w:val="28"/>
          <w:szCs w:val="28"/>
        </w:rPr>
        <w:t xml:space="preserve">, </w:t>
      </w:r>
      <w:r w:rsidRPr="00AA5F82">
        <w:rPr>
          <w:b w:val="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Областным законом от 30.04.2009 № 36-оз «О развитии малого и среднего предпринимательства на территории Ленинградской области», постановлением администрации муниципального образования «Свердловское городское поселение» Всеволожского муниципального района Ленинградской области от 30.10.2023 № 945/01-03 «Об утверждении Порядка разработки, реализации и оценки эффективности муниципальных программ муниципального образования «Свердловское городское поселение» Всеволожского муниципального района Ленинградской области», Уставом </w:t>
      </w:r>
      <w:r w:rsidRPr="00AA5F82">
        <w:rPr>
          <w:b w:val="0"/>
          <w:sz w:val="28"/>
          <w:szCs w:val="28"/>
        </w:rPr>
        <w:t>Свердловско</w:t>
      </w:r>
      <w:r>
        <w:rPr>
          <w:b w:val="0"/>
          <w:sz w:val="28"/>
          <w:szCs w:val="28"/>
        </w:rPr>
        <w:t>го</w:t>
      </w:r>
      <w:r w:rsidRPr="00AA5F82">
        <w:rPr>
          <w:b w:val="0"/>
          <w:sz w:val="28"/>
          <w:szCs w:val="28"/>
        </w:rPr>
        <w:t xml:space="preserve"> городско</w:t>
      </w:r>
      <w:r>
        <w:rPr>
          <w:b w:val="0"/>
          <w:sz w:val="28"/>
          <w:szCs w:val="28"/>
        </w:rPr>
        <w:t>го</w:t>
      </w:r>
      <w:r w:rsidRPr="00394681">
        <w:rPr>
          <w:b w:val="0"/>
          <w:sz w:val="28"/>
          <w:szCs w:val="28"/>
        </w:rPr>
        <w:t xml:space="preserve"> поселени</w:t>
      </w:r>
      <w:r>
        <w:rPr>
          <w:b w:val="0"/>
          <w:sz w:val="28"/>
          <w:szCs w:val="28"/>
        </w:rPr>
        <w:t xml:space="preserve">я </w:t>
      </w:r>
      <w:r w:rsidRPr="00394681">
        <w:rPr>
          <w:b w:val="0"/>
          <w:sz w:val="28"/>
          <w:szCs w:val="28"/>
        </w:rPr>
        <w:t xml:space="preserve">Всеволожского муниципального района Ленинградской области, </w:t>
      </w:r>
      <w:r>
        <w:rPr>
          <w:b w:val="0"/>
          <w:sz w:val="28"/>
          <w:szCs w:val="28"/>
        </w:rPr>
        <w:t xml:space="preserve">администрация </w:t>
      </w:r>
      <w:r w:rsidRPr="00AA5F82">
        <w:rPr>
          <w:b w:val="0"/>
          <w:sz w:val="28"/>
          <w:szCs w:val="28"/>
        </w:rPr>
        <w:t>Свердловско</w:t>
      </w:r>
      <w:r>
        <w:rPr>
          <w:b w:val="0"/>
          <w:sz w:val="28"/>
          <w:szCs w:val="28"/>
        </w:rPr>
        <w:t>го</w:t>
      </w:r>
      <w:r w:rsidRPr="00AA5F82">
        <w:rPr>
          <w:b w:val="0"/>
          <w:sz w:val="28"/>
          <w:szCs w:val="28"/>
        </w:rPr>
        <w:t xml:space="preserve"> городско</w:t>
      </w:r>
      <w:r>
        <w:rPr>
          <w:b w:val="0"/>
          <w:sz w:val="28"/>
          <w:szCs w:val="28"/>
        </w:rPr>
        <w:t>го</w:t>
      </w:r>
      <w:r w:rsidRPr="00394681">
        <w:rPr>
          <w:b w:val="0"/>
          <w:sz w:val="28"/>
          <w:szCs w:val="28"/>
        </w:rPr>
        <w:t xml:space="preserve"> поселени</w:t>
      </w:r>
      <w:r>
        <w:rPr>
          <w:b w:val="0"/>
          <w:sz w:val="28"/>
          <w:szCs w:val="28"/>
        </w:rPr>
        <w:t>я</w:t>
      </w:r>
      <w:r w:rsidRPr="001B4103">
        <w:rPr>
          <w:b w:val="0"/>
          <w:sz w:val="28"/>
          <w:szCs w:val="28"/>
        </w:rPr>
        <w:t xml:space="preserve"> Всеволожского </w:t>
      </w:r>
      <w:r w:rsidRPr="001B4103">
        <w:rPr>
          <w:b w:val="0"/>
          <w:sz w:val="28"/>
          <w:szCs w:val="28"/>
        </w:rPr>
        <w:lastRenderedPageBreak/>
        <w:t>муниципального района Ленинградской области</w:t>
      </w:r>
      <w:r>
        <w:rPr>
          <w:b w:val="0"/>
          <w:sz w:val="28"/>
          <w:szCs w:val="28"/>
        </w:rPr>
        <w:t xml:space="preserve"> (далее – администрация) постановляет</w:t>
      </w:r>
      <w:r w:rsidRPr="001B4103">
        <w:rPr>
          <w:b w:val="0"/>
          <w:sz w:val="28"/>
          <w:szCs w:val="28"/>
        </w:rPr>
        <w:t>:</w:t>
      </w:r>
    </w:p>
    <w:p w14:paraId="2764ED05" w14:textId="77777777" w:rsidR="00C013F7" w:rsidRDefault="00C013F7" w:rsidP="00C013F7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</w:pPr>
    </w:p>
    <w:p w14:paraId="345EF392" w14:textId="6838D2B3" w:rsidR="00C013F7" w:rsidRPr="00C013F7" w:rsidRDefault="00C013F7" w:rsidP="00C013F7">
      <w:pPr>
        <w:pStyle w:val="a3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от </w:t>
      </w:r>
      <w:r w:rsidR="00CF0468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15.11.2023</w:t>
      </w:r>
      <w:r w:rsidRPr="00C0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F0468">
        <w:rPr>
          <w:rFonts w:ascii="Times New Roman" w:eastAsia="Times New Roman" w:hAnsi="Times New Roman" w:cs="Times New Roman"/>
          <w:sz w:val="28"/>
          <w:szCs w:val="28"/>
          <w:lang w:eastAsia="ru-RU"/>
        </w:rPr>
        <w:t>1001</w:t>
      </w:r>
      <w:r w:rsidRPr="00C013F7">
        <w:rPr>
          <w:rFonts w:ascii="Times New Roman" w:eastAsia="Times New Roman" w:hAnsi="Times New Roman" w:cs="Times New Roman"/>
          <w:sz w:val="28"/>
          <w:szCs w:val="28"/>
          <w:lang w:eastAsia="ru-RU"/>
        </w:rPr>
        <w:t>/01-0</w:t>
      </w:r>
      <w:r w:rsidR="00CF04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F0468" w:rsidRPr="00CF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муниципальной программы «Развитие субъектов малого и среднего предпринимательства на территории муниципального образования «Свердловское городское поселение» Всеволожского муниципального района Ленинградской области</w:t>
      </w:r>
      <w:r w:rsidR="00CF0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013F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постановление) следующие изменения:</w:t>
      </w:r>
    </w:p>
    <w:p w14:paraId="4BF1ABDC" w14:textId="26DC401D" w:rsidR="0038276E" w:rsidRDefault="0038276E" w:rsidP="004E587A">
      <w:pPr>
        <w:pStyle w:val="a9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постановления администрации изложить в новой редакции: </w:t>
      </w:r>
      <w:r w:rsidRPr="00C013F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F0468" w:rsidRPr="00CF0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муниципальной программы «Развитие субъектов малого и среднего предпринимательства на территории Свердловско</w:t>
      </w:r>
      <w:r w:rsidR="00CF0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CF0468" w:rsidRPr="00CF0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</w:t>
      </w:r>
      <w:r w:rsidR="00CF0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CF0468" w:rsidRPr="00CF0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</w:t>
      </w:r>
      <w:r w:rsidR="00CF0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CF0468" w:rsidRPr="00CF0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Всеволожского муниципального района Ленинградской области»</w:t>
      </w:r>
      <w:r w:rsidRPr="00C013F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C11D37C" w14:textId="176D01FB" w:rsidR="00C013F7" w:rsidRDefault="00C013F7" w:rsidP="004E587A">
      <w:pPr>
        <w:pStyle w:val="a9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тексте постановления администрации слова «муниципального образования «Свердловское городское поселение» заменить словами «Свердловского городского поселения» в соответствующих падежах.</w:t>
      </w:r>
    </w:p>
    <w:p w14:paraId="62EB22D9" w14:textId="66F32FBD" w:rsidR="00C013F7" w:rsidRDefault="00CF0468" w:rsidP="004E587A">
      <w:pPr>
        <w:pStyle w:val="a9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раздела 3 приложения к постановлению изложить в новой редакции:</w:t>
      </w:r>
    </w:p>
    <w:p w14:paraId="56815544" w14:textId="29AC9F39" w:rsidR="00CF0468" w:rsidRPr="00CF0468" w:rsidRDefault="00CF0468" w:rsidP="00CF0468">
      <w:pPr>
        <w:pStyle w:val="a9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Pr="00CF0468">
        <w:rPr>
          <w:rFonts w:ascii="Times New Roman" w:hAnsi="Times New Roman"/>
          <w:sz w:val="28"/>
          <w:szCs w:val="28"/>
        </w:rPr>
        <w:t xml:space="preserve"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- передача во владение и (или) в пользование муниципального имущества, в том числе оборудования, инвентаря, инструментов, на </w:t>
      </w:r>
      <w:r>
        <w:rPr>
          <w:rFonts w:ascii="Times New Roman" w:hAnsi="Times New Roman"/>
          <w:sz w:val="28"/>
          <w:szCs w:val="28"/>
        </w:rPr>
        <w:t xml:space="preserve">безвозмездной и </w:t>
      </w:r>
      <w:r w:rsidRPr="00CF0468">
        <w:rPr>
          <w:rFonts w:ascii="Times New Roman" w:hAnsi="Times New Roman"/>
          <w:sz w:val="28"/>
          <w:szCs w:val="28"/>
        </w:rPr>
        <w:t>возмездной основе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предпринимательства.</w:t>
      </w:r>
    </w:p>
    <w:p w14:paraId="3AB0FBCD" w14:textId="41D2DE08" w:rsidR="00CF0468" w:rsidRPr="00CF0468" w:rsidRDefault="00CF0468" w:rsidP="00CF0468">
      <w:pPr>
        <w:pStyle w:val="a9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0468">
        <w:rPr>
          <w:rFonts w:ascii="Times New Roman" w:hAnsi="Times New Roman"/>
          <w:sz w:val="28"/>
          <w:szCs w:val="28"/>
        </w:rPr>
        <w:t xml:space="preserve">Мероприятие реализуется в целях расширения доступа субъектов малого и среднего предпринимательства к муниципальному имуществу в </w:t>
      </w:r>
      <w:r>
        <w:rPr>
          <w:rFonts w:ascii="Times New Roman" w:hAnsi="Times New Roman"/>
          <w:sz w:val="28"/>
          <w:szCs w:val="28"/>
        </w:rPr>
        <w:t>Свердловском городском поселении.</w:t>
      </w:r>
    </w:p>
    <w:p w14:paraId="32B8C91B" w14:textId="77777777" w:rsidR="00CF0468" w:rsidRPr="00CF0468" w:rsidRDefault="00CF0468" w:rsidP="00CF0468">
      <w:pPr>
        <w:pStyle w:val="a9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0468">
        <w:rPr>
          <w:rFonts w:ascii="Times New Roman" w:hAnsi="Times New Roman"/>
          <w:sz w:val="28"/>
          <w:szCs w:val="28"/>
        </w:rPr>
        <w:t>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торгов, утвержден постановлением администрации муниципального образования «Свердловское городское поселение» Всеволожского муниципального района Ленинградской области от 23.05.2018 № 227 (далее - Перечень).</w:t>
      </w:r>
    </w:p>
    <w:p w14:paraId="7607DE48" w14:textId="77777777" w:rsidR="00CF0468" w:rsidRPr="00CF0468" w:rsidRDefault="00CF0468" w:rsidP="00CF0468">
      <w:pPr>
        <w:pStyle w:val="a9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0468">
        <w:rPr>
          <w:rFonts w:ascii="Times New Roman" w:hAnsi="Times New Roman"/>
          <w:sz w:val="28"/>
          <w:szCs w:val="28"/>
        </w:rPr>
        <w:t>Имущество, включенное в Перечень,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заявления.</w:t>
      </w:r>
    </w:p>
    <w:p w14:paraId="07596AFE" w14:textId="365ED73D" w:rsidR="00CF0468" w:rsidRDefault="00CF0468" w:rsidP="00CF0468">
      <w:pPr>
        <w:pStyle w:val="a9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0468">
        <w:rPr>
          <w:rFonts w:ascii="Times New Roman" w:hAnsi="Times New Roman"/>
          <w:sz w:val="28"/>
          <w:szCs w:val="28"/>
        </w:rPr>
        <w:t>Движимое имущество предоставляется субъектам малого и среднего бизнеса, а также организациям муниципальной инфраструктуры поддержки предпринимательства на льготных условиях.</w:t>
      </w:r>
      <w:r w:rsidR="00D10893">
        <w:rPr>
          <w:rFonts w:ascii="Times New Roman" w:hAnsi="Times New Roman"/>
          <w:sz w:val="28"/>
          <w:szCs w:val="28"/>
        </w:rPr>
        <w:t>»</w:t>
      </w:r>
      <w:r w:rsidR="007D742F">
        <w:rPr>
          <w:rFonts w:ascii="Times New Roman" w:hAnsi="Times New Roman"/>
          <w:sz w:val="28"/>
          <w:szCs w:val="28"/>
        </w:rPr>
        <w:t>.</w:t>
      </w:r>
    </w:p>
    <w:p w14:paraId="0BA4A9E0" w14:textId="77A548DD" w:rsidR="00D10893" w:rsidRPr="00D10893" w:rsidRDefault="00D10893" w:rsidP="00D10893">
      <w:pPr>
        <w:pStyle w:val="2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rPr>
          <w:b w:val="0"/>
          <w:sz w:val="28"/>
          <w:szCs w:val="28"/>
        </w:rPr>
      </w:pPr>
      <w:r w:rsidRPr="001E61E6">
        <w:rPr>
          <w:b w:val="0"/>
          <w:sz w:val="28"/>
          <w:szCs w:val="28"/>
        </w:rPr>
        <w:lastRenderedPageBreak/>
        <w:t>Настоящее постановление подлежит официальному опубликованию в</w:t>
      </w:r>
      <w:r w:rsidRPr="0039721D">
        <w:rPr>
          <w:b w:val="0"/>
          <w:sz w:val="28"/>
          <w:szCs w:val="28"/>
        </w:rPr>
        <w:t xml:space="preserve"> газете «Всеволожские вести» приложение «Невский берег»</w:t>
      </w:r>
      <w:r w:rsidRPr="001E61E6">
        <w:rPr>
          <w:b w:val="0"/>
          <w:sz w:val="28"/>
          <w:szCs w:val="28"/>
        </w:rPr>
        <w:t xml:space="preserve"> и </w:t>
      </w:r>
      <w:r w:rsidRPr="00824DB4">
        <w:rPr>
          <w:b w:val="0"/>
          <w:sz w:val="28"/>
          <w:szCs w:val="28"/>
        </w:rPr>
        <w:t>размещению</w:t>
      </w:r>
      <w:r>
        <w:rPr>
          <w:b w:val="0"/>
          <w:sz w:val="28"/>
          <w:szCs w:val="28"/>
        </w:rPr>
        <w:t xml:space="preserve"> </w:t>
      </w:r>
      <w:r w:rsidRPr="00824DB4">
        <w:rPr>
          <w:b w:val="0"/>
          <w:sz w:val="28"/>
          <w:szCs w:val="28"/>
        </w:rPr>
        <w:t xml:space="preserve">на официальном сайте администрации </w:t>
      </w:r>
      <w:r>
        <w:rPr>
          <w:b w:val="0"/>
          <w:sz w:val="28"/>
          <w:szCs w:val="28"/>
        </w:rPr>
        <w:t>в сети Интернет</w:t>
      </w:r>
      <w:r w:rsidRPr="00824DB4">
        <w:rPr>
          <w:b w:val="0"/>
          <w:sz w:val="28"/>
          <w:szCs w:val="28"/>
        </w:rPr>
        <w:t>.</w:t>
      </w:r>
    </w:p>
    <w:p w14:paraId="7C70E28E" w14:textId="3E183755" w:rsidR="00D10893" w:rsidRPr="00D10893" w:rsidRDefault="004E587A" w:rsidP="00D10893">
      <w:pPr>
        <w:pStyle w:val="a9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2C5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</w:t>
      </w:r>
      <w:r w:rsidRPr="00E22C53">
        <w:rPr>
          <w:rFonts w:ascii="Times New Roman" w:hAnsi="Times New Roman"/>
          <w:sz w:val="28"/>
          <w:szCs w:val="28"/>
        </w:rPr>
        <w:t xml:space="preserve"> </w:t>
      </w:r>
      <w:r w:rsidR="00D10893">
        <w:rPr>
          <w:rFonts w:ascii="Times New Roman" w:hAnsi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14:paraId="3FAA1905" w14:textId="6F7405AA" w:rsidR="004E587A" w:rsidRPr="00672AF3" w:rsidRDefault="004E587A" w:rsidP="00D10893">
      <w:pPr>
        <w:pStyle w:val="a9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2AF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 экономике А.В</w:t>
      </w:r>
      <w:r>
        <w:rPr>
          <w:rFonts w:ascii="Times New Roman" w:hAnsi="Times New Roman"/>
          <w:sz w:val="28"/>
          <w:szCs w:val="28"/>
        </w:rPr>
        <w:t>.</w:t>
      </w:r>
      <w:r w:rsidRPr="00672AF3">
        <w:rPr>
          <w:rFonts w:ascii="Times New Roman" w:hAnsi="Times New Roman"/>
          <w:sz w:val="28"/>
          <w:szCs w:val="28"/>
        </w:rPr>
        <w:t xml:space="preserve"> Цветкова.</w:t>
      </w:r>
    </w:p>
    <w:p w14:paraId="35AD8C90" w14:textId="77777777" w:rsidR="00E36C4D" w:rsidRPr="00E36C4D" w:rsidRDefault="00E36C4D" w:rsidP="00E36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5DF63206" w14:textId="77777777" w:rsidR="00E36C4D" w:rsidRPr="00E36C4D" w:rsidRDefault="00E36C4D" w:rsidP="00E36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527B5FB3" w14:textId="05D627B7" w:rsidR="00E36C4D" w:rsidRPr="00E36C4D" w:rsidRDefault="001A20B5" w:rsidP="00E36C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</w:t>
      </w:r>
      <w:r w:rsidR="00E36C4D" w:rsidRPr="00E36C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="00E36C4D" w:rsidRPr="00E36C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администрации</w:t>
      </w:r>
      <w:r w:rsidR="001460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1460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1460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1460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1460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1460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1460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1460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В.И. Тулаев</w:t>
      </w:r>
    </w:p>
    <w:p w14:paraId="7E098BCD" w14:textId="6CAB93A6" w:rsidR="00FE4657" w:rsidRPr="00D10893" w:rsidRDefault="00FE4657" w:rsidP="00D10893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FE4657" w:rsidRPr="00D10893" w:rsidSect="0014609D">
      <w:headerReference w:type="default" r:id="rId9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805B6" w14:textId="77777777" w:rsidR="00FE4657" w:rsidRDefault="00FE4657" w:rsidP="00FE4657">
      <w:pPr>
        <w:spacing w:after="0" w:line="240" w:lineRule="auto"/>
      </w:pPr>
      <w:r>
        <w:separator/>
      </w:r>
    </w:p>
  </w:endnote>
  <w:endnote w:type="continuationSeparator" w:id="0">
    <w:p w14:paraId="63875E0B" w14:textId="77777777" w:rsidR="00FE4657" w:rsidRDefault="00FE4657" w:rsidP="00FE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387F8" w14:textId="77777777" w:rsidR="00FE4657" w:rsidRDefault="00FE4657" w:rsidP="00FE4657">
      <w:pPr>
        <w:spacing w:after="0" w:line="240" w:lineRule="auto"/>
      </w:pPr>
      <w:r>
        <w:separator/>
      </w:r>
    </w:p>
  </w:footnote>
  <w:footnote w:type="continuationSeparator" w:id="0">
    <w:p w14:paraId="30EAD8D3" w14:textId="77777777" w:rsidR="00FE4657" w:rsidRDefault="00FE4657" w:rsidP="00FE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46862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2AC2956" w14:textId="7A1703F3" w:rsidR="009F3304" w:rsidRPr="0014609D" w:rsidRDefault="009F3304" w:rsidP="0014609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33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33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33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37A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F33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6736B"/>
    <w:multiLevelType w:val="hybridMultilevel"/>
    <w:tmpl w:val="54C0E3E0"/>
    <w:lvl w:ilvl="0" w:tplc="1CBEE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B77134"/>
    <w:multiLevelType w:val="multilevel"/>
    <w:tmpl w:val="A0E27476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14243A8"/>
    <w:multiLevelType w:val="hybridMultilevel"/>
    <w:tmpl w:val="AF26CF88"/>
    <w:lvl w:ilvl="0" w:tplc="0B1A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1D5D76"/>
    <w:multiLevelType w:val="multilevel"/>
    <w:tmpl w:val="2C52D2B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color w:val="000000"/>
      </w:rPr>
    </w:lvl>
  </w:abstractNum>
  <w:abstractNum w:abstractNumId="4" w15:restartNumberingAfterBreak="0">
    <w:nsid w:val="35E26F90"/>
    <w:multiLevelType w:val="hybridMultilevel"/>
    <w:tmpl w:val="5B123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55C41"/>
    <w:multiLevelType w:val="multilevel"/>
    <w:tmpl w:val="BBF092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55626BB"/>
    <w:multiLevelType w:val="multilevel"/>
    <w:tmpl w:val="8FC4FAB8"/>
    <w:lvl w:ilvl="0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50B5A91"/>
    <w:multiLevelType w:val="multilevel"/>
    <w:tmpl w:val="EFF8C7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5D1F3536"/>
    <w:multiLevelType w:val="multilevel"/>
    <w:tmpl w:val="FB4C1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215D0C"/>
    <w:multiLevelType w:val="multilevel"/>
    <w:tmpl w:val="BAD02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703C0B3F"/>
    <w:multiLevelType w:val="multilevel"/>
    <w:tmpl w:val="21DC6E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002707795">
    <w:abstractNumId w:val="0"/>
  </w:num>
  <w:num w:numId="2" w16cid:durableId="1705640331">
    <w:abstractNumId w:val="8"/>
  </w:num>
  <w:num w:numId="3" w16cid:durableId="2127849739">
    <w:abstractNumId w:val="10"/>
  </w:num>
  <w:num w:numId="4" w16cid:durableId="200678018">
    <w:abstractNumId w:val="6"/>
  </w:num>
  <w:num w:numId="5" w16cid:durableId="1954046667">
    <w:abstractNumId w:val="9"/>
  </w:num>
  <w:num w:numId="6" w16cid:durableId="577255818">
    <w:abstractNumId w:val="2"/>
  </w:num>
  <w:num w:numId="7" w16cid:durableId="242615610">
    <w:abstractNumId w:val="4"/>
  </w:num>
  <w:num w:numId="8" w16cid:durableId="1854831350">
    <w:abstractNumId w:val="5"/>
  </w:num>
  <w:num w:numId="9" w16cid:durableId="1099835754">
    <w:abstractNumId w:val="3"/>
  </w:num>
  <w:num w:numId="10" w16cid:durableId="494998388">
    <w:abstractNumId w:val="1"/>
  </w:num>
  <w:num w:numId="11" w16cid:durableId="6152185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CA"/>
    <w:rsid w:val="000539C3"/>
    <w:rsid w:val="000915B5"/>
    <w:rsid w:val="000B0908"/>
    <w:rsid w:val="000B449C"/>
    <w:rsid w:val="0014609D"/>
    <w:rsid w:val="001603C4"/>
    <w:rsid w:val="001750CD"/>
    <w:rsid w:val="00197795"/>
    <w:rsid w:val="001A20B5"/>
    <w:rsid w:val="00240487"/>
    <w:rsid w:val="00245BD4"/>
    <w:rsid w:val="002637AB"/>
    <w:rsid w:val="002C79CA"/>
    <w:rsid w:val="003275FE"/>
    <w:rsid w:val="00341816"/>
    <w:rsid w:val="003504DF"/>
    <w:rsid w:val="00353BCC"/>
    <w:rsid w:val="0038276E"/>
    <w:rsid w:val="00405E34"/>
    <w:rsid w:val="00422DA8"/>
    <w:rsid w:val="004439D5"/>
    <w:rsid w:val="00445403"/>
    <w:rsid w:val="004E587A"/>
    <w:rsid w:val="005340A3"/>
    <w:rsid w:val="005D3976"/>
    <w:rsid w:val="005E7578"/>
    <w:rsid w:val="005F4ED4"/>
    <w:rsid w:val="006309C6"/>
    <w:rsid w:val="00696321"/>
    <w:rsid w:val="006B74BC"/>
    <w:rsid w:val="006D2AD2"/>
    <w:rsid w:val="00750FAF"/>
    <w:rsid w:val="007653FE"/>
    <w:rsid w:val="00765FBC"/>
    <w:rsid w:val="007A5EB1"/>
    <w:rsid w:val="007D742F"/>
    <w:rsid w:val="008349EE"/>
    <w:rsid w:val="00870E79"/>
    <w:rsid w:val="008751F2"/>
    <w:rsid w:val="0088240E"/>
    <w:rsid w:val="008A0592"/>
    <w:rsid w:val="008E2569"/>
    <w:rsid w:val="00903649"/>
    <w:rsid w:val="00904FD3"/>
    <w:rsid w:val="009B6E17"/>
    <w:rsid w:val="009D3F05"/>
    <w:rsid w:val="009D74DA"/>
    <w:rsid w:val="009F3304"/>
    <w:rsid w:val="00A952F8"/>
    <w:rsid w:val="00AC7ED2"/>
    <w:rsid w:val="00AD1908"/>
    <w:rsid w:val="00B72C6B"/>
    <w:rsid w:val="00B761B4"/>
    <w:rsid w:val="00B81F11"/>
    <w:rsid w:val="00C013F7"/>
    <w:rsid w:val="00C3716D"/>
    <w:rsid w:val="00C52594"/>
    <w:rsid w:val="00C5352F"/>
    <w:rsid w:val="00C73209"/>
    <w:rsid w:val="00CE1BD1"/>
    <w:rsid w:val="00CE2AB2"/>
    <w:rsid w:val="00CF0468"/>
    <w:rsid w:val="00D1085A"/>
    <w:rsid w:val="00D10893"/>
    <w:rsid w:val="00D61AF2"/>
    <w:rsid w:val="00D67F4F"/>
    <w:rsid w:val="00D80AF4"/>
    <w:rsid w:val="00DA796B"/>
    <w:rsid w:val="00DB357D"/>
    <w:rsid w:val="00DC2888"/>
    <w:rsid w:val="00E36C4D"/>
    <w:rsid w:val="00E96663"/>
    <w:rsid w:val="00E96A0A"/>
    <w:rsid w:val="00EF28EA"/>
    <w:rsid w:val="00F749A6"/>
    <w:rsid w:val="00F814DF"/>
    <w:rsid w:val="00F976FB"/>
    <w:rsid w:val="00FD0145"/>
    <w:rsid w:val="00FD0265"/>
    <w:rsid w:val="00FE4657"/>
    <w:rsid w:val="00FE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2C91C72"/>
  <w15:chartTrackingRefBased/>
  <w15:docId w15:val="{2E79920A-D4FE-4AA1-95B2-5293B31D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A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49E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49E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E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657"/>
  </w:style>
  <w:style w:type="paragraph" w:styleId="a7">
    <w:name w:val="footer"/>
    <w:basedOn w:val="a"/>
    <w:link w:val="a8"/>
    <w:uiPriority w:val="99"/>
    <w:unhideWhenUsed/>
    <w:rsid w:val="00FE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657"/>
  </w:style>
  <w:style w:type="paragraph" w:styleId="a9">
    <w:name w:val="No Spacing"/>
    <w:uiPriority w:val="1"/>
    <w:qFormat/>
    <w:rsid w:val="00C013F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CF046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F0468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C5848-5CE1-4F1F-AA5D-615A8890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Игоревна Михайлова</dc:creator>
  <cp:keywords/>
  <dc:description/>
  <cp:lastModifiedBy>Смирнова Ирина Игоревна</cp:lastModifiedBy>
  <cp:revision>19</cp:revision>
  <cp:lastPrinted>2024-10-04T12:18:00Z</cp:lastPrinted>
  <dcterms:created xsi:type="dcterms:W3CDTF">2022-07-15T14:07:00Z</dcterms:created>
  <dcterms:modified xsi:type="dcterms:W3CDTF">2024-10-14T07:56:00Z</dcterms:modified>
</cp:coreProperties>
</file>